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1CBE" w14:textId="54E8D380" w:rsidR="00FB5517" w:rsidRPr="00AC339E" w:rsidRDefault="00FB5517" w:rsidP="00FB5517">
      <w:pPr>
        <w:jc w:val="both"/>
        <w:rPr>
          <w:rFonts w:ascii="Hadassah Friedlaender" w:hAnsi="Hadassah Friedlaender" w:cs="Hadassah Friedlaender"/>
          <w:b/>
          <w:bCs/>
          <w:rtl/>
        </w:rPr>
      </w:pPr>
      <w:r w:rsidRPr="00AC339E">
        <w:rPr>
          <w:rFonts w:ascii="Hadassah Friedlaender" w:hAnsi="Hadassah Friedlaender" w:cs="Hadassah Friedlaender"/>
          <w:b/>
          <w:bCs/>
          <w:rtl/>
        </w:rPr>
        <w:t>פרשת וירא</w:t>
      </w:r>
    </w:p>
    <w:p w14:paraId="725335AA" w14:textId="3F9322B1" w:rsidR="00AC339E" w:rsidRPr="00AC339E" w:rsidRDefault="00AC339E" w:rsidP="00FB5517">
      <w:pPr>
        <w:jc w:val="both"/>
        <w:rPr>
          <w:rFonts w:ascii="Hadassah Friedlaender" w:hAnsi="Hadassah Friedlaender" w:cs="Hadassah Friedlaender"/>
          <w:b/>
          <w:bCs/>
          <w:rtl/>
        </w:rPr>
      </w:pPr>
      <w:r w:rsidRPr="00AC339E">
        <w:rPr>
          <w:rFonts w:ascii="Hadassah Friedlaender" w:hAnsi="Hadassah Friedlaender" w:cs="Hadassah Friedlaender" w:hint="cs"/>
          <w:b/>
          <w:bCs/>
          <w:rtl/>
        </w:rPr>
        <w:t>עבודת ה' למען הזולת</w:t>
      </w:r>
    </w:p>
    <w:p w14:paraId="31D4F60A" w14:textId="6DD0BC8A" w:rsidR="00FB5517" w:rsidRP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 xml:space="preserve">כִּי יְדַעְתִּיו לְמַעַן אֲשֶׁר </w:t>
      </w:r>
      <w:proofErr w:type="spellStart"/>
      <w:r w:rsidRPr="001C05FD">
        <w:rPr>
          <w:rFonts w:ascii="Hadassah Friedlaender" w:hAnsi="Hadassah Friedlaender" w:cs="Hadassah Friedlaender"/>
          <w:rtl/>
        </w:rPr>
        <w:t>יְצַוֶּה</w:t>
      </w:r>
      <w:proofErr w:type="spellEnd"/>
      <w:r w:rsidRPr="001C05FD">
        <w:rPr>
          <w:rFonts w:ascii="Hadassah Friedlaender" w:hAnsi="Hadassah Friedlaender" w:cs="Hadassah Friedlaender"/>
          <w:rtl/>
        </w:rPr>
        <w:t xml:space="preserve"> אֶת בָּנָיו וְאֶת בֵּיתוֹ אַחֲרָיו וְשָׁמְרוּ דֶּרֶךְ ה' לַעֲשׂוֹת צְדָקָה וּמִשְׁפָּט לְמַעַן הָבִיא ה' עַל אַבְרָהָם אֵת אֲשֶׁר דִּבֶּר עָלָיו</w:t>
      </w:r>
      <w:r w:rsidRPr="001C05FD">
        <w:rPr>
          <w:rFonts w:ascii="Hadassah Friedlaender" w:hAnsi="Hadassah Friedlaender" w:cs="Hadassah Friedlaender"/>
          <w:rtl/>
        </w:rPr>
        <w:t>...</w:t>
      </w:r>
    </w:p>
    <w:p w14:paraId="4273395C" w14:textId="5DC1B0C0" w:rsidR="00B943A4" w:rsidRP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 xml:space="preserve">למען הביא - כך הוא מצוה לבניו שמרו דרך ה' כדי שיביא ה' על אברהם </w:t>
      </w:r>
      <w:r w:rsidR="00B943A4" w:rsidRPr="001C05FD">
        <w:rPr>
          <w:rFonts w:ascii="Hadassah Friedlaender" w:hAnsi="Hadassah Friedlaender" w:cs="Hadassah Friedlaender"/>
          <w:rtl/>
        </w:rPr>
        <w:t>אֵת אֲשֶׁר דִּבֶּר עָלָיו</w:t>
      </w:r>
      <w:r w:rsidR="00B943A4" w:rsidRPr="001C05FD">
        <w:rPr>
          <w:rFonts w:ascii="Hadassah Friedlaender" w:hAnsi="Hadassah Friedlaender" w:cs="Hadassah Friedlaender"/>
          <w:rtl/>
        </w:rPr>
        <w:t xml:space="preserve">. </w:t>
      </w:r>
      <w:r w:rsidR="00B943A4" w:rsidRPr="001C05FD">
        <w:rPr>
          <w:rFonts w:ascii="Hadassah Friedlaender" w:hAnsi="Hadassah Friedlaender" w:cs="Hadassah Friedlaender"/>
          <w:rtl/>
        </w:rPr>
        <w:t>(רש"י).</w:t>
      </w:r>
    </w:p>
    <w:p w14:paraId="4A3422B9" w14:textId="55FBF120" w:rsidR="00FB5517" w:rsidRP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ומבואר בזה לכאו</w:t>
      </w:r>
      <w:r w:rsidRPr="001C05FD">
        <w:rPr>
          <w:rFonts w:ascii="Hadassah Friedlaender" w:hAnsi="Hadassah Friedlaender" w:cs="Hadassah Friedlaender"/>
          <w:rtl/>
        </w:rPr>
        <w:t xml:space="preserve">רה </w:t>
      </w:r>
      <w:r w:rsidRPr="001C05FD">
        <w:rPr>
          <w:rFonts w:ascii="Hadassah Friedlaender" w:hAnsi="Hadassah Friedlaender" w:cs="Hadassah Friedlaender"/>
          <w:rtl/>
        </w:rPr>
        <w:t>שאברהם ציווה את בניו שישמרו את המצות כדי שיקבלו</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שכר.</w:t>
      </w:r>
      <w:r w:rsidRPr="001C05FD">
        <w:rPr>
          <w:rFonts w:ascii="Hadassah Friedlaender" w:hAnsi="Hadassah Friedlaender" w:cs="Hadassah Friedlaender"/>
          <w:rtl/>
        </w:rPr>
        <w:t xml:space="preserve"> </w:t>
      </w:r>
    </w:p>
    <w:p w14:paraId="757E8795" w14:textId="77777777" w:rsidR="00FB5517" w:rsidRP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והנה במשנה באבות (פ״א מ״ג) איתא: "</w:t>
      </w:r>
      <w:proofErr w:type="spellStart"/>
      <w:r w:rsidRPr="001C05FD">
        <w:rPr>
          <w:rFonts w:ascii="Hadassah Friedlaender" w:hAnsi="Hadassah Friedlaender" w:cs="Hadassah Friedlaender"/>
          <w:rtl/>
        </w:rPr>
        <w:t>אנטיגנוס</w:t>
      </w:r>
      <w:proofErr w:type="spellEnd"/>
      <w:r w:rsidRPr="001C05FD">
        <w:rPr>
          <w:rFonts w:ascii="Hadassah Friedlaender" w:hAnsi="Hadassah Friedlaender" w:cs="Hadassah Friedlaender"/>
          <w:rtl/>
        </w:rPr>
        <w:t xml:space="preserve"> איש סוכו</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 xml:space="preserve">קבל משמעון הצדיק הוא היה אומר אל תהיו כעבדים </w:t>
      </w:r>
      <w:proofErr w:type="spellStart"/>
      <w:r w:rsidRPr="001C05FD">
        <w:rPr>
          <w:rFonts w:ascii="Hadassah Friedlaender" w:hAnsi="Hadassah Friedlaender" w:cs="Hadassah Friedlaender"/>
          <w:rtl/>
        </w:rPr>
        <w:t>המשמשין</w:t>
      </w:r>
      <w:proofErr w:type="spellEnd"/>
      <w:r w:rsidRPr="001C05FD">
        <w:rPr>
          <w:rFonts w:ascii="Hadassah Friedlaender" w:hAnsi="Hadassah Friedlaender" w:cs="Hadassah Friedlaender"/>
          <w:rtl/>
        </w:rPr>
        <w:t xml:space="preserve"> את הרב ע״מ לקבל פרס אלא הוו כעבדים </w:t>
      </w:r>
      <w:proofErr w:type="spellStart"/>
      <w:r w:rsidRPr="001C05FD">
        <w:rPr>
          <w:rFonts w:ascii="Hadassah Friedlaender" w:hAnsi="Hadassah Friedlaender" w:cs="Hadassah Friedlaender"/>
          <w:rtl/>
        </w:rPr>
        <w:t>המשמשין</w:t>
      </w:r>
      <w:proofErr w:type="spellEnd"/>
      <w:r w:rsidRPr="001C05FD">
        <w:rPr>
          <w:rFonts w:ascii="Hadassah Friedlaender" w:hAnsi="Hadassah Friedlaender" w:cs="Hadassah Friedlaender"/>
          <w:rtl/>
        </w:rPr>
        <w:t xml:space="preserve"> </w:t>
      </w:r>
      <w:r w:rsidRPr="001C05FD">
        <w:rPr>
          <w:rFonts w:ascii="Hadassah Friedlaender" w:hAnsi="Hadassah Friedlaender" w:cs="Hadassah Friedlaender"/>
          <w:rtl/>
        </w:rPr>
        <w:t xml:space="preserve">את הרב שלא ע״מ לקבל פרס". </w:t>
      </w:r>
    </w:p>
    <w:p w14:paraId="66DF198D" w14:textId="03911352" w:rsidR="00FB5517" w:rsidRP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וא״כ יש לתמוה איך ציווה</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אברהם את בני ביתו שיקיימו מצוות כדי שיקבלו את השכר</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שהובטח לו</w:t>
      </w:r>
      <w:r w:rsidR="00B943A4" w:rsidRPr="001C05FD">
        <w:rPr>
          <w:rFonts w:ascii="Hadassah Friedlaender" w:hAnsi="Hadassah Friedlaender" w:cs="Hadassah Friedlaender"/>
          <w:rtl/>
        </w:rPr>
        <w:t>.</w:t>
      </w:r>
    </w:p>
    <w:p w14:paraId="49B496D9" w14:textId="77777777" w:rsid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ו</w:t>
      </w:r>
      <w:r w:rsidR="001C05FD" w:rsidRPr="001C05FD">
        <w:rPr>
          <w:rFonts w:ascii="Hadassah Friedlaender" w:hAnsi="Hadassah Friedlaender" w:cs="Hadassah Friedlaender"/>
          <w:rtl/>
        </w:rPr>
        <w:t xml:space="preserve">בכדי ליישב זאת צריך להקדים הקדמה על פח מה שכתב </w:t>
      </w:r>
      <w:proofErr w:type="spellStart"/>
      <w:r w:rsidRPr="001C05FD">
        <w:rPr>
          <w:rFonts w:ascii="Hadassah Friedlaender" w:hAnsi="Hadassah Friedlaender" w:cs="Hadassah Friedlaender"/>
          <w:rtl/>
        </w:rPr>
        <w:t>הגר״ח</w:t>
      </w:r>
      <w:proofErr w:type="spellEnd"/>
      <w:r w:rsidRPr="001C05FD">
        <w:rPr>
          <w:rFonts w:ascii="Hadassah Friedlaender" w:hAnsi="Hadassah Friedlaender" w:cs="Hadassah Friedlaender"/>
          <w:rtl/>
        </w:rPr>
        <w:t xml:space="preserve"> </w:t>
      </w:r>
      <w:proofErr w:type="spellStart"/>
      <w:r w:rsidRPr="001C05FD">
        <w:rPr>
          <w:rFonts w:ascii="Hadassah Friedlaender" w:hAnsi="Hadassah Friedlaender" w:cs="Hadassah Friedlaender"/>
          <w:rtl/>
        </w:rPr>
        <w:t>מואלוזין</w:t>
      </w:r>
      <w:proofErr w:type="spellEnd"/>
      <w:r w:rsidRPr="001C05FD">
        <w:rPr>
          <w:rFonts w:ascii="Hadassah Friedlaender" w:hAnsi="Hadassah Friedlaender" w:cs="Hadassah Friedlaender"/>
          <w:rtl/>
        </w:rPr>
        <w:t xml:space="preserve"> (ברוח חיים על אבות פ״א מ״ג ד״ה</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ונעמיק) וז</w:t>
      </w:r>
      <w:r w:rsidR="001C05FD" w:rsidRPr="001C05FD">
        <w:rPr>
          <w:rFonts w:ascii="Hadassah Friedlaender" w:hAnsi="Hadassah Friedlaender" w:cs="Hadassah Friedlaender"/>
          <w:rtl/>
        </w:rPr>
        <w:t xml:space="preserve">ה </w:t>
      </w:r>
      <w:r w:rsidRPr="001C05FD">
        <w:rPr>
          <w:rFonts w:ascii="Hadassah Friedlaender" w:hAnsi="Hadassah Friedlaender" w:cs="Hadassah Friedlaender"/>
          <w:rtl/>
        </w:rPr>
        <w:t>ל</w:t>
      </w:r>
      <w:r w:rsidR="001C05FD" w:rsidRPr="001C05FD">
        <w:rPr>
          <w:rFonts w:ascii="Hadassah Friedlaender" w:hAnsi="Hadassah Friedlaender" w:cs="Hadassah Friedlaender"/>
          <w:rtl/>
        </w:rPr>
        <w:t>שונו</w:t>
      </w:r>
      <w:r w:rsidRPr="001C05FD">
        <w:rPr>
          <w:rFonts w:ascii="Hadassah Friedlaender" w:hAnsi="Hadassah Friedlaender" w:cs="Hadassah Friedlaender"/>
          <w:rtl/>
        </w:rPr>
        <w:t>: "ונעמיק עוד להשכיל בזה כי הנה אחרי</w:t>
      </w:r>
      <w:r w:rsidR="00B943A4" w:rsidRPr="001C05FD">
        <w:rPr>
          <w:rFonts w:ascii="Hadassah Friedlaender" w:hAnsi="Hadassah Friedlaender" w:cs="Hadassah Friedlaender"/>
          <w:rtl/>
        </w:rPr>
        <w:t xml:space="preserve"> </w:t>
      </w:r>
      <w:r w:rsidRPr="001C05FD">
        <w:rPr>
          <w:rFonts w:ascii="Hadassah Friedlaender" w:hAnsi="Hadassah Friedlaender" w:cs="Hadassah Friedlaender"/>
          <w:rtl/>
        </w:rPr>
        <w:t>אשר עיקר כוונת הבריה היא להיטיב לברואיו</w:t>
      </w:r>
      <w:r w:rsidR="00B943A4" w:rsidRPr="001C05FD">
        <w:rPr>
          <w:rFonts w:ascii="Hadassah Friedlaender" w:hAnsi="Hadassah Friedlaender" w:cs="Hadassah Friedlaender"/>
          <w:rtl/>
        </w:rPr>
        <w:t>"</w:t>
      </w:r>
      <w:r w:rsidRPr="001C05FD">
        <w:rPr>
          <w:rFonts w:ascii="Hadassah Friedlaender" w:hAnsi="Hadassah Friedlaender" w:cs="Hadassah Friedlaender"/>
          <w:rtl/>
        </w:rPr>
        <w:t>. ו</w:t>
      </w:r>
      <w:r w:rsidR="001C05FD">
        <w:rPr>
          <w:rFonts w:ascii="Hadassah Friedlaender" w:hAnsi="Hadassah Friedlaender" w:cs="Hadassah Friedlaender" w:hint="cs"/>
          <w:rtl/>
        </w:rPr>
        <w:t xml:space="preserve">לכאורה </w:t>
      </w:r>
      <w:proofErr w:type="spellStart"/>
      <w:r w:rsidRPr="001C05FD">
        <w:rPr>
          <w:rFonts w:ascii="Hadassah Friedlaender" w:hAnsi="Hadassah Friedlaender" w:cs="Hadassah Friedlaender"/>
          <w:rtl/>
        </w:rPr>
        <w:t>לפ״ז</w:t>
      </w:r>
      <w:proofErr w:type="spellEnd"/>
      <w:r w:rsidRPr="001C05FD">
        <w:rPr>
          <w:rFonts w:ascii="Hadassah Friedlaender" w:hAnsi="Hadassah Friedlaender" w:cs="Hadassah Friedlaender"/>
          <w:rtl/>
        </w:rPr>
        <w:t xml:space="preserve"> יתכן</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כי העבודה היותר חשובה ומקובלת תהי</w:t>
      </w:r>
      <w:r w:rsidRPr="001C05FD">
        <w:rPr>
          <w:rFonts w:ascii="Hadassah Friedlaender" w:hAnsi="Hadassah Friedlaender" w:cs="Hadassah Friedlaender"/>
          <w:rtl/>
        </w:rPr>
        <w:t>ה</w:t>
      </w:r>
      <w:r w:rsidRPr="001C05FD">
        <w:rPr>
          <w:rFonts w:ascii="Hadassah Friedlaender" w:hAnsi="Hadassah Friedlaender" w:cs="Hadassah Friedlaender"/>
          <w:rtl/>
        </w:rPr>
        <w:t xml:space="preserve"> ע</w:t>
      </w:r>
      <w:r w:rsidR="001C05FD" w:rsidRPr="001C05FD">
        <w:rPr>
          <w:rFonts w:ascii="Hadassah Friedlaender" w:hAnsi="Hadassah Friedlaender" w:cs="Hadassah Friedlaender"/>
          <w:rtl/>
        </w:rPr>
        <w:t>ל מנת</w:t>
      </w:r>
      <w:r w:rsidRPr="001C05FD">
        <w:rPr>
          <w:rFonts w:ascii="Hadassah Friedlaender" w:hAnsi="Hadassah Friedlaender" w:cs="Hadassah Friedlaender"/>
          <w:rtl/>
        </w:rPr>
        <w:t xml:space="preserve"> שייטיב לו </w:t>
      </w:r>
      <w:r w:rsidR="001C05FD">
        <w:rPr>
          <w:rFonts w:ascii="Hadassah Friedlaender" w:hAnsi="Hadassah Friedlaender" w:cs="Hadassah Friedlaender" w:hint="cs"/>
          <w:rtl/>
        </w:rPr>
        <w:t xml:space="preserve">ה' </w:t>
      </w:r>
      <w:r w:rsidRPr="001C05FD">
        <w:rPr>
          <w:rFonts w:ascii="Hadassah Friedlaender" w:hAnsi="Hadassah Friedlaender" w:cs="Hadassah Friedlaender"/>
          <w:rtl/>
        </w:rPr>
        <w:t>שי</w:t>
      </w:r>
      <w:r w:rsidR="001C05FD" w:rsidRPr="001C05FD">
        <w:rPr>
          <w:rFonts w:ascii="Hadassah Friedlaender" w:hAnsi="Hadassah Friedlaender" w:cs="Hadassah Friedlaender"/>
          <w:rtl/>
        </w:rPr>
        <w:t>ֲֿ</w:t>
      </w:r>
      <w:r w:rsidRPr="001C05FD">
        <w:rPr>
          <w:rFonts w:ascii="Hadassah Friedlaender" w:hAnsi="Hadassah Friedlaender" w:cs="Hadassah Friedlaender"/>
          <w:rtl/>
        </w:rPr>
        <w:t>גיע מזה נחת רוח לפניו ית</w:t>
      </w:r>
      <w:r w:rsidR="001C05FD">
        <w:rPr>
          <w:rFonts w:ascii="Hadassah Friedlaender" w:hAnsi="Hadassah Friedlaender" w:cs="Hadassah Friedlaender" w:hint="cs"/>
          <w:rtl/>
        </w:rPr>
        <w:t>ברך שמו,</w:t>
      </w:r>
      <w:r w:rsidRPr="001C05FD">
        <w:rPr>
          <w:rFonts w:ascii="Hadassah Friedlaender" w:hAnsi="Hadassah Friedlaender" w:cs="Hadassah Friedlaender"/>
          <w:rtl/>
        </w:rPr>
        <w:t xml:space="preserve"> אך </w:t>
      </w:r>
      <w:r w:rsidR="001C05FD">
        <w:rPr>
          <w:rFonts w:ascii="Hadassah Friedlaender" w:hAnsi="Hadassah Friedlaender" w:cs="Hadassah Friedlaender" w:hint="cs"/>
          <w:rtl/>
        </w:rPr>
        <w:t xml:space="preserve">כל זה אם </w:t>
      </w:r>
      <w:r w:rsidRPr="001C05FD">
        <w:rPr>
          <w:rFonts w:ascii="Hadassah Friedlaender" w:hAnsi="Hadassah Friedlaender" w:cs="Hadassah Friedlaender"/>
          <w:rtl/>
        </w:rPr>
        <w:t xml:space="preserve">באמת </w:t>
      </w:r>
      <w:proofErr w:type="spellStart"/>
      <w:r w:rsidRPr="001C05FD">
        <w:rPr>
          <w:rFonts w:ascii="Hadassah Friedlaender" w:hAnsi="Hadassah Friedlaender" w:cs="Hadassah Friedlaender"/>
          <w:rtl/>
        </w:rPr>
        <w:t>מכוין</w:t>
      </w:r>
      <w:proofErr w:type="spellEnd"/>
      <w:r w:rsidRPr="001C05FD">
        <w:rPr>
          <w:rFonts w:ascii="Hadassah Friedlaender" w:hAnsi="Hadassah Friedlaender" w:cs="Hadassah Friedlaender"/>
          <w:rtl/>
        </w:rPr>
        <w:t xml:space="preserve"> בעבודתו</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 xml:space="preserve">שיגיע לו שכר וכוונתו רק כדי שיגיע מזה נחת רוח לה׳ </w:t>
      </w:r>
      <w:proofErr w:type="spellStart"/>
      <w:r w:rsidRPr="001C05FD">
        <w:rPr>
          <w:rFonts w:ascii="Hadassah Friedlaender" w:hAnsi="Hadassah Friedlaender" w:cs="Hadassah Friedlaender"/>
          <w:rtl/>
        </w:rPr>
        <w:t>ית״ש</w:t>
      </w:r>
      <w:proofErr w:type="spellEnd"/>
      <w:r w:rsidR="001C05F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בהיטיבו עם ברואיו חלף עבודתם זהו העבודה המעולה. </w:t>
      </w:r>
    </w:p>
    <w:p w14:paraId="671481AF" w14:textId="77777777" w:rsidR="001C05F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אכן</w:t>
      </w:r>
      <w:r w:rsidR="001C05F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אם </w:t>
      </w:r>
      <w:proofErr w:type="spellStart"/>
      <w:r w:rsidRPr="001C05FD">
        <w:rPr>
          <w:rFonts w:ascii="Hadassah Friedlaender" w:hAnsi="Hadassah Friedlaender" w:cs="Hadassah Friedlaender"/>
          <w:rtl/>
        </w:rPr>
        <w:t>מכוין</w:t>
      </w:r>
      <w:proofErr w:type="spellEnd"/>
      <w:r w:rsidRPr="001C05FD">
        <w:rPr>
          <w:rFonts w:ascii="Hadassah Friedlaender" w:hAnsi="Hadassah Friedlaender" w:cs="Hadassah Friedlaender"/>
          <w:rtl/>
        </w:rPr>
        <w:t xml:space="preserve"> הוא להנאתו היא העבודה הפחותה שהזהירנו מזה</w:t>
      </w:r>
      <w:r w:rsidR="001C05FD">
        <w:rPr>
          <w:rFonts w:ascii="Hadassah Friedlaender" w:hAnsi="Hadassah Friedlaender" w:cs="Hadassah Friedlaender" w:hint="cs"/>
          <w:rtl/>
        </w:rPr>
        <w:t xml:space="preserve"> שאל תהיו כעבדים המשמשים על מנת לקבל פרס.</w:t>
      </w:r>
    </w:p>
    <w:p w14:paraId="03C5F582" w14:textId="77777777" w:rsidR="00B804ED" w:rsidRDefault="001C05FD" w:rsidP="00FB5517">
      <w:pPr>
        <w:jc w:val="both"/>
        <w:rPr>
          <w:rFonts w:ascii="Hadassah Friedlaender" w:hAnsi="Hadassah Friedlaender" w:cs="Hadassah Friedlaender"/>
          <w:rtl/>
        </w:rPr>
      </w:pPr>
      <w:r>
        <w:rPr>
          <w:rFonts w:ascii="Hadassah Friedlaender" w:hAnsi="Hadassah Friedlaender" w:cs="Hadassah Friedlaender" w:hint="cs"/>
          <w:rtl/>
        </w:rPr>
        <w:t xml:space="preserve">ואיך ייבחן האדם לכך שהוא </w:t>
      </w:r>
      <w:proofErr w:type="spellStart"/>
      <w:r>
        <w:rPr>
          <w:rFonts w:ascii="Hadassah Friedlaender" w:hAnsi="Hadassah Friedlaender" w:cs="Hadassah Friedlaender" w:hint="cs"/>
          <w:rtl/>
        </w:rPr>
        <w:t>מתכווין</w:t>
      </w:r>
      <w:proofErr w:type="spellEnd"/>
      <w:r>
        <w:rPr>
          <w:rFonts w:ascii="Hadassah Friedlaender" w:hAnsi="Hadassah Friedlaender" w:cs="Hadassah Friedlaender" w:hint="cs"/>
          <w:rtl/>
        </w:rPr>
        <w:t xml:space="preserve"> רק </w:t>
      </w:r>
      <w:r w:rsidR="00B804ED">
        <w:rPr>
          <w:rFonts w:ascii="Hadassah Friedlaender" w:hAnsi="Hadassah Friedlaender" w:cs="Hadassah Friedlaender" w:hint="cs"/>
          <w:rtl/>
        </w:rPr>
        <w:t>שיהיה נחת רוח לבורא יתברך שה' מטיב לו, "</w:t>
      </w:r>
      <w:r w:rsidR="00FB5517" w:rsidRPr="001C05FD">
        <w:rPr>
          <w:rFonts w:ascii="Hadassah Friedlaender" w:hAnsi="Hadassah Friedlaender" w:cs="Hadassah Friedlaender"/>
          <w:rtl/>
        </w:rPr>
        <w:t>אם יאמרו לו עבוד ע״מ שייטיב לחבריך</w:t>
      </w:r>
      <w:r w:rsidR="00B804ED">
        <w:rPr>
          <w:rFonts w:ascii="Hadassah Friedlaender" w:hAnsi="Hadassah Friedlaender" w:cs="Hadassah Friedlaender" w:hint="cs"/>
          <w:rtl/>
        </w:rPr>
        <w:t>"</w:t>
      </w:r>
      <w:r w:rsidR="00FB5517" w:rsidRPr="001C05FD">
        <w:rPr>
          <w:rFonts w:ascii="Hadassah Friedlaender" w:hAnsi="Hadassah Friedlaender" w:cs="Hadassah Friedlaender"/>
          <w:rtl/>
        </w:rPr>
        <w:t xml:space="preserve"> כי הלא</w:t>
      </w:r>
      <w:r w:rsidR="00B804ED">
        <w:rPr>
          <w:rFonts w:ascii="Hadassah Friedlaender" w:hAnsi="Hadassah Friedlaender" w:cs="Hadassah Friedlaender" w:hint="cs"/>
          <w:rtl/>
        </w:rPr>
        <w:t xml:space="preserve"> </w:t>
      </w:r>
      <w:r w:rsidR="00FB5517" w:rsidRPr="001C05FD">
        <w:rPr>
          <w:rFonts w:ascii="Hadassah Friedlaender" w:hAnsi="Hadassah Friedlaender" w:cs="Hadassah Friedlaender"/>
          <w:rtl/>
        </w:rPr>
        <w:t xml:space="preserve">מטובת חבריך יבוא ג״כ הנחת רוח </w:t>
      </w:r>
      <w:proofErr w:type="spellStart"/>
      <w:r w:rsidR="00FB5517" w:rsidRPr="001C05FD">
        <w:rPr>
          <w:rFonts w:ascii="Hadassah Friedlaender" w:hAnsi="Hadassah Friedlaender" w:cs="Hadassah Friedlaender"/>
          <w:rtl/>
        </w:rPr>
        <w:t>להשי״ת</w:t>
      </w:r>
      <w:proofErr w:type="spellEnd"/>
      <w:r w:rsidR="00B804ED">
        <w:rPr>
          <w:rFonts w:ascii="Hadassah Friedlaender" w:hAnsi="Hadassah Friedlaender" w:cs="Hadassah Friedlaender" w:hint="cs"/>
          <w:rtl/>
        </w:rPr>
        <w:t>,</w:t>
      </w:r>
      <w:r w:rsidR="00FB5517" w:rsidRPr="001C05FD">
        <w:rPr>
          <w:rFonts w:ascii="Hadassah Friedlaender" w:hAnsi="Hadassah Friedlaender" w:cs="Hadassah Friedlaender"/>
          <w:rtl/>
        </w:rPr>
        <w:t xml:space="preserve"> והוא לא ירצה בזה</w:t>
      </w:r>
      <w:r w:rsidR="00B804ED">
        <w:rPr>
          <w:rFonts w:ascii="Hadassah Friedlaender" w:hAnsi="Hadassah Friedlaender" w:cs="Hadassah Friedlaender" w:hint="cs"/>
          <w:rtl/>
        </w:rPr>
        <w:t xml:space="preserve"> </w:t>
      </w:r>
      <w:r w:rsidR="00FB5517" w:rsidRPr="001C05FD">
        <w:rPr>
          <w:rFonts w:ascii="Hadassah Friedlaender" w:hAnsi="Hadassah Friedlaender" w:cs="Hadassah Friedlaender"/>
          <w:rtl/>
        </w:rPr>
        <w:t>כ</w:t>
      </w:r>
      <w:r w:rsidR="00B804ED">
        <w:rPr>
          <w:rFonts w:ascii="Hadassah Friedlaender" w:hAnsi="Hadassah Friedlaender" w:cs="Hadassah Friedlaender" w:hint="cs"/>
          <w:rtl/>
        </w:rPr>
        <w:t xml:space="preserve">י רק אם </w:t>
      </w:r>
      <w:r w:rsidR="00FB5517" w:rsidRPr="001C05FD">
        <w:rPr>
          <w:rFonts w:ascii="Hadassah Friedlaender" w:hAnsi="Hadassah Friedlaender" w:cs="Hadassah Friedlaender"/>
          <w:rtl/>
        </w:rPr>
        <w:t>שיגיע הטוב לו לעצמו, וא״כ אין רצונו כ</w:t>
      </w:r>
      <w:r w:rsidR="00B804ED">
        <w:rPr>
          <w:rFonts w:ascii="Hadassah Friedlaender" w:hAnsi="Hadassah Friedlaender" w:cs="Hadassah Friedlaender" w:hint="cs"/>
          <w:rtl/>
        </w:rPr>
        <w:t xml:space="preserve">י אם </w:t>
      </w:r>
      <w:r w:rsidR="00FB5517" w:rsidRPr="001C05FD">
        <w:rPr>
          <w:rFonts w:ascii="Hadassah Friedlaender" w:hAnsi="Hadassah Friedlaender" w:cs="Hadassah Friedlaender"/>
          <w:rtl/>
        </w:rPr>
        <w:t>לטובת עצמו</w:t>
      </w:r>
      <w:r w:rsidR="00B804ED">
        <w:rPr>
          <w:rFonts w:ascii="Hadassah Friedlaender" w:hAnsi="Hadassah Friedlaender" w:cs="Hadassah Friedlaender" w:hint="cs"/>
          <w:rtl/>
        </w:rPr>
        <w:t xml:space="preserve">, </w:t>
      </w:r>
      <w:r w:rsidR="00FB5517" w:rsidRPr="001C05FD">
        <w:rPr>
          <w:rFonts w:ascii="Hadassah Friedlaender" w:hAnsi="Hadassah Friedlaender" w:cs="Hadassah Friedlaender"/>
          <w:rtl/>
        </w:rPr>
        <w:t xml:space="preserve">ולא למלאות בזה רצון בוראו </w:t>
      </w:r>
      <w:proofErr w:type="spellStart"/>
      <w:r w:rsidR="00FB5517" w:rsidRPr="001C05FD">
        <w:rPr>
          <w:rFonts w:ascii="Hadassah Friedlaender" w:hAnsi="Hadassah Friedlaender" w:cs="Hadassah Friedlaender"/>
          <w:rtl/>
        </w:rPr>
        <w:t>ית״ש</w:t>
      </w:r>
      <w:proofErr w:type="spellEnd"/>
      <w:r w:rsidR="00B804ED">
        <w:rPr>
          <w:rFonts w:ascii="Hadassah Friedlaender" w:hAnsi="Hadassah Friedlaender" w:cs="Hadassah Friedlaender" w:hint="cs"/>
          <w:rtl/>
        </w:rPr>
        <w:t>.</w:t>
      </w:r>
    </w:p>
    <w:p w14:paraId="47DC2BCB" w14:textId="77777777" w:rsidR="00B804ED" w:rsidRDefault="00FB5517" w:rsidP="00FB5517">
      <w:pPr>
        <w:jc w:val="both"/>
        <w:rPr>
          <w:rFonts w:ascii="Hadassah Friedlaender" w:hAnsi="Hadassah Friedlaender" w:cs="Hadassah Friedlaender"/>
          <w:rtl/>
        </w:rPr>
      </w:pPr>
      <w:r w:rsidRPr="001C05FD">
        <w:rPr>
          <w:rFonts w:ascii="Hadassah Friedlaender" w:hAnsi="Hadassah Friedlaender" w:cs="Hadassah Friedlaender"/>
          <w:rtl/>
        </w:rPr>
        <w:t>אבל אם ירצה באמת</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לעבוד כדי שייטיב </w:t>
      </w:r>
      <w:proofErr w:type="spellStart"/>
      <w:r w:rsidRPr="001C05FD">
        <w:rPr>
          <w:rFonts w:ascii="Hadassah Friedlaender" w:hAnsi="Hadassah Friedlaender" w:cs="Hadassah Friedlaender"/>
          <w:rtl/>
        </w:rPr>
        <w:t>לחביריו</w:t>
      </w:r>
      <w:proofErr w:type="spellEnd"/>
      <w:r w:rsidRPr="001C05FD">
        <w:rPr>
          <w:rFonts w:ascii="Hadassah Friedlaender" w:hAnsi="Hadassah Friedlaender" w:cs="Hadassah Friedlaender"/>
          <w:rtl/>
        </w:rPr>
        <w:t xml:space="preserve"> ויבוא מזה נחת רוח </w:t>
      </w:r>
      <w:proofErr w:type="spellStart"/>
      <w:r w:rsidRPr="001C05FD">
        <w:rPr>
          <w:rFonts w:ascii="Hadassah Friedlaender" w:hAnsi="Hadassah Friedlaender" w:cs="Hadassah Friedlaender"/>
          <w:rtl/>
        </w:rPr>
        <w:t>להשי״ת</w:t>
      </w:r>
      <w:proofErr w:type="spellEnd"/>
      <w:r w:rsidRPr="001C05FD">
        <w:rPr>
          <w:rFonts w:ascii="Hadassah Friedlaender" w:hAnsi="Hadassah Friedlaender" w:cs="Hadassah Friedlaender"/>
          <w:rtl/>
        </w:rPr>
        <w:t xml:space="preserve"> אם</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חסיד כזה יעבוד על מנת לקבל פרס זה הוא העבודה הגבוה</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העולה היא למעלה כי זה הכוונה בברואיו לטוב להם</w:t>
      </w:r>
      <w:r w:rsidR="00B804ED">
        <w:rPr>
          <w:rFonts w:ascii="Hadassah Friedlaender" w:hAnsi="Hadassah Friedlaender" w:cs="Hadassah Friedlaender" w:hint="cs"/>
          <w:rtl/>
        </w:rPr>
        <w:t>.</w:t>
      </w:r>
    </w:p>
    <w:p w14:paraId="1C25DFB5" w14:textId="77777777" w:rsidR="00B804ED" w:rsidRDefault="00FB5517" w:rsidP="00B804ED">
      <w:pPr>
        <w:jc w:val="both"/>
        <w:rPr>
          <w:rFonts w:ascii="Hadassah Friedlaender" w:hAnsi="Hadassah Friedlaender" w:cs="Hadassah Friedlaender"/>
          <w:rtl/>
        </w:rPr>
      </w:pPr>
      <w:r w:rsidRPr="001C05FD">
        <w:rPr>
          <w:rFonts w:ascii="Hadassah Friedlaender" w:hAnsi="Hadassah Friedlaender" w:cs="Hadassah Friedlaender"/>
          <w:rtl/>
        </w:rPr>
        <w:t>ובזה יובן</w:t>
      </w:r>
      <w:r w:rsidR="00B804ED">
        <w:rPr>
          <w:rFonts w:ascii="Hadassah Friedlaender" w:hAnsi="Hadassah Friedlaender" w:cs="Hadassah Friedlaender" w:hint="cs"/>
          <w:rtl/>
        </w:rPr>
        <w:t xml:space="preserve"> </w:t>
      </w:r>
      <w:proofErr w:type="spellStart"/>
      <w:r w:rsidRPr="001C05FD">
        <w:rPr>
          <w:rFonts w:ascii="Hadassah Friedlaender" w:hAnsi="Hadassah Friedlaender" w:cs="Hadassah Friedlaender"/>
          <w:rtl/>
        </w:rPr>
        <w:t>מאחז״ל</w:t>
      </w:r>
      <w:proofErr w:type="spellEnd"/>
      <w:r w:rsidRPr="001C05FD">
        <w:rPr>
          <w:rFonts w:ascii="Hadassah Friedlaender" w:hAnsi="Hadassah Friedlaender" w:cs="Hadassah Friedlaender"/>
          <w:rtl/>
        </w:rPr>
        <w:t xml:space="preserve"> (סוטה יד.) דרש ר׳ שמלאי מ</w:t>
      </w:r>
      <w:r w:rsidR="00B804ED">
        <w:rPr>
          <w:rFonts w:ascii="Hadassah Friedlaender" w:hAnsi="Hadassah Friedlaender" w:cs="Hadassah Friedlaender" w:hint="cs"/>
          <w:rtl/>
        </w:rPr>
        <w:t>פני מה</w:t>
      </w:r>
      <w:r w:rsidRPr="001C05FD">
        <w:rPr>
          <w:rFonts w:ascii="Hadassah Friedlaender" w:hAnsi="Hadassah Friedlaender" w:cs="Hadassah Friedlaender"/>
          <w:rtl/>
        </w:rPr>
        <w:t xml:space="preserve"> נתאו</w:t>
      </w:r>
      <w:r w:rsidR="00B804ED">
        <w:rPr>
          <w:rFonts w:ascii="Hadassah Friedlaender" w:hAnsi="Hadassah Friedlaender" w:cs="Hadassah Friedlaender" w:hint="cs"/>
          <w:rtl/>
        </w:rPr>
        <w:t>ו</w:t>
      </w:r>
      <w:r w:rsidRPr="001C05FD">
        <w:rPr>
          <w:rFonts w:ascii="Hadassah Friedlaender" w:hAnsi="Hadassah Friedlaender" w:cs="Hadassah Friedlaender"/>
          <w:rtl/>
        </w:rPr>
        <w:t>ה משה רבינו</w:t>
      </w:r>
      <w:r w:rsidRPr="001C05FD">
        <w:rPr>
          <w:rFonts w:ascii="Hadassah Friedlaender" w:hAnsi="Hadassah Friedlaender" w:cs="Hadassah Friedlaender"/>
          <w:rtl/>
        </w:rPr>
        <w:t xml:space="preserve"> </w:t>
      </w:r>
      <w:r w:rsidRPr="001C05FD">
        <w:rPr>
          <w:rFonts w:ascii="Hadassah Friedlaender" w:hAnsi="Hadassah Friedlaender" w:cs="Hadassah Friedlaender"/>
          <w:rtl/>
        </w:rPr>
        <w:t xml:space="preserve">ע״ה </w:t>
      </w:r>
      <w:proofErr w:type="spellStart"/>
      <w:r w:rsidRPr="001C05FD">
        <w:rPr>
          <w:rFonts w:ascii="Hadassah Friedlaender" w:hAnsi="Hadassah Friedlaender" w:cs="Hadassah Friedlaender"/>
          <w:rtl/>
        </w:rPr>
        <w:t>ליכנס</w:t>
      </w:r>
      <w:proofErr w:type="spellEnd"/>
      <w:r w:rsidRPr="001C05FD">
        <w:rPr>
          <w:rFonts w:ascii="Hadassah Friedlaender" w:hAnsi="Hadassah Friedlaender" w:cs="Hadassah Friedlaender"/>
          <w:rtl/>
        </w:rPr>
        <w:t xml:space="preserve"> לארץ וכי לאכול מפריה הוא צריך</w:t>
      </w:r>
      <w:r w:rsidR="00B804ED">
        <w:rPr>
          <w:rFonts w:ascii="Hadassah Friedlaender" w:hAnsi="Hadassah Friedlaender" w:cs="Hadassah Friedlaender" w:hint="cs"/>
          <w:rtl/>
        </w:rPr>
        <w:t xml:space="preserve">? </w:t>
      </w:r>
      <w:r w:rsidR="00B804ED" w:rsidRPr="00B804ED">
        <w:rPr>
          <w:rFonts w:ascii="Hadassah Friedlaender" w:hAnsi="Hadassah Friedlaender" w:cs="Hadassah Friedlaender"/>
          <w:rtl/>
        </w:rPr>
        <w:t xml:space="preserve">ולשבוע מטובה הוא צריך? </w:t>
      </w:r>
    </w:p>
    <w:p w14:paraId="21C5BBDE" w14:textId="0776B13C" w:rsidR="00B804ED" w:rsidRPr="00B804ED" w:rsidRDefault="00B804ED" w:rsidP="00B804ED">
      <w:pPr>
        <w:jc w:val="both"/>
        <w:rPr>
          <w:rFonts w:ascii="Hadassah Friedlaender" w:hAnsi="Hadassah Friedlaender" w:cs="Hadassah Friedlaender"/>
          <w:rtl/>
        </w:rPr>
      </w:pPr>
      <w:r w:rsidRPr="00B804ED">
        <w:rPr>
          <w:rFonts w:ascii="Hadassah Friedlaender" w:hAnsi="Hadassah Friedlaender" w:cs="Hadassah Friedlaender"/>
          <w:rtl/>
        </w:rPr>
        <w:t xml:space="preserve">אלא כך אמר משה: הרבה מצוות נצטוו ישראל ואין </w:t>
      </w:r>
      <w:proofErr w:type="spellStart"/>
      <w:r w:rsidRPr="00B804ED">
        <w:rPr>
          <w:rFonts w:ascii="Hadassah Friedlaender" w:hAnsi="Hadassah Friedlaender" w:cs="Hadassah Friedlaender"/>
          <w:rtl/>
        </w:rPr>
        <w:t>מתקיימין</w:t>
      </w:r>
      <w:proofErr w:type="spellEnd"/>
      <w:r w:rsidRPr="00B804ED">
        <w:rPr>
          <w:rFonts w:ascii="Hadassah Friedlaender" w:hAnsi="Hadassah Friedlaender" w:cs="Hadassah Friedlaender"/>
          <w:rtl/>
        </w:rPr>
        <w:t xml:space="preserve"> אלא בארץ ישראל, אכנס אני לארץ ישראל כדי שיתקיימו כולן על ידי.</w:t>
      </w:r>
      <w:r>
        <w:rPr>
          <w:rFonts w:ascii="Hadassah Friedlaender" w:hAnsi="Hadassah Friedlaender" w:cs="Hadassah Friedlaender" w:hint="cs"/>
          <w:rtl/>
        </w:rPr>
        <w:t xml:space="preserve"> </w:t>
      </w:r>
      <w:r w:rsidRPr="00B804ED">
        <w:rPr>
          <w:rFonts w:ascii="Hadassah Friedlaender" w:hAnsi="Hadassah Friedlaender" w:cs="Hadassah Friedlaender"/>
          <w:rtl/>
        </w:rPr>
        <w:t>אמר לו הקדוש ברוך הוא: כלום אתה מבקש אלא לקבל שכר על המצוות? מעלה אני עליך כאילו עשיתם!</w:t>
      </w:r>
      <w:r>
        <w:rPr>
          <w:rFonts w:ascii="Hadassah Friedlaender" w:hAnsi="Hadassah Friedlaender" w:cs="Hadassah Friedlaender" w:hint="cs"/>
          <w:rtl/>
        </w:rPr>
        <w:t xml:space="preserve"> </w:t>
      </w:r>
    </w:p>
    <w:p w14:paraId="39C4F237" w14:textId="77777777" w:rsidR="00B804ED" w:rsidRPr="00B804ED" w:rsidRDefault="00B804ED" w:rsidP="00B804ED">
      <w:pPr>
        <w:jc w:val="both"/>
        <w:rPr>
          <w:rFonts w:ascii="Hadassah Friedlaender" w:hAnsi="Hadassah Friedlaender" w:cs="Hadassah Friedlaender"/>
          <w:rtl/>
        </w:rPr>
      </w:pPr>
      <w:r w:rsidRPr="00B804ED">
        <w:rPr>
          <w:rFonts w:ascii="Hadassah Friedlaender" w:hAnsi="Hadassah Friedlaender" w:cs="Hadassah Friedlaender"/>
          <w:rtl/>
        </w:rPr>
        <w:t xml:space="preserve">שנאמר בספר ישעיה "לכן אחלק לו ברבים ואת עצומים יחלק שלל תחת אשר הערה למות נפשו ואת פושעים נמנה והוא חטא רבים נשא ולפושעים </w:t>
      </w:r>
      <w:proofErr w:type="spellStart"/>
      <w:r w:rsidRPr="00B804ED">
        <w:rPr>
          <w:rFonts w:ascii="Hadassah Friedlaender" w:hAnsi="Hadassah Friedlaender" w:cs="Hadassah Friedlaender"/>
          <w:rtl/>
        </w:rPr>
        <w:t>יפגיע</w:t>
      </w:r>
      <w:proofErr w:type="spellEnd"/>
      <w:r w:rsidRPr="00B804ED">
        <w:rPr>
          <w:rFonts w:ascii="Hadassah Friedlaender" w:hAnsi="Hadassah Friedlaender" w:cs="Hadassah Friedlaender"/>
          <w:rtl/>
        </w:rPr>
        <w:t>".</w:t>
      </w:r>
    </w:p>
    <w:p w14:paraId="538CF528" w14:textId="77777777" w:rsidR="00B804ED" w:rsidRPr="00B804ED" w:rsidRDefault="00B804ED" w:rsidP="00B804ED">
      <w:pPr>
        <w:jc w:val="both"/>
        <w:rPr>
          <w:rFonts w:ascii="Hadassah Friedlaender" w:hAnsi="Hadassah Friedlaender" w:cs="Hadassah Friedlaender"/>
          <w:rtl/>
        </w:rPr>
      </w:pPr>
      <w:r w:rsidRPr="00B804ED">
        <w:rPr>
          <w:rFonts w:ascii="Hadassah Friedlaender" w:hAnsi="Hadassah Friedlaender" w:cs="Hadassah Friedlaender"/>
          <w:rtl/>
        </w:rPr>
        <w:t>ומבאר רבי שמלאי הכתוב על משה רבינו: "לכן אחלק לו ברבים" יכול הייתי לומר שאחלק לו כצדיקים אחרונים ולא כראשונים? תלמוד לומר "ואת עצומים יחלק שלל" דהיינו כאברהם יצחק ויעקב שהם עצומים בתורה ובמצוות.</w:t>
      </w:r>
    </w:p>
    <w:p w14:paraId="35B7F9A1" w14:textId="3A7BCBBE" w:rsidR="00B804ED" w:rsidRDefault="00B804ED" w:rsidP="00B804ED">
      <w:pPr>
        <w:jc w:val="both"/>
        <w:rPr>
          <w:rFonts w:ascii="Hadassah Friedlaender" w:hAnsi="Hadassah Friedlaender" w:cs="Hadassah Friedlaender"/>
          <w:rtl/>
        </w:rPr>
      </w:pPr>
      <w:r w:rsidRPr="00B804ED">
        <w:rPr>
          <w:rFonts w:ascii="Hadassah Friedlaender" w:hAnsi="Hadassah Friedlaender" w:cs="Hadassah Friedlaender"/>
          <w:rtl/>
        </w:rPr>
        <w:t>"תחת אשר הערה הריק [מלשון "ותער כדה"] למות נפשו" - שמסר עצמו למיתה בשביל ישראל, שנאמר "ואם אין מחני נא מספרך".</w:t>
      </w:r>
      <w:r>
        <w:rPr>
          <w:rFonts w:ascii="Hadassah Friedlaender" w:hAnsi="Hadassah Friedlaender" w:cs="Hadassah Friedlaender" w:hint="cs"/>
          <w:rtl/>
        </w:rPr>
        <w:t xml:space="preserve"> </w:t>
      </w:r>
      <w:r w:rsidRPr="00B804ED">
        <w:rPr>
          <w:rFonts w:ascii="Hadassah Friedlaender" w:hAnsi="Hadassah Friedlaender" w:cs="Hadassah Friedlaender"/>
          <w:rtl/>
        </w:rPr>
        <w:t>"ואת פושעים נמנה" - שנמנה עם מתי מדבר.</w:t>
      </w:r>
    </w:p>
    <w:p w14:paraId="4273ADAF" w14:textId="5B1A420E" w:rsidR="00B804ED" w:rsidRDefault="00FB5517" w:rsidP="00B804ED">
      <w:pPr>
        <w:jc w:val="both"/>
        <w:rPr>
          <w:rFonts w:ascii="Hadassah Friedlaender" w:hAnsi="Hadassah Friedlaender" w:cs="Hadassah Friedlaender"/>
          <w:rtl/>
        </w:rPr>
      </w:pPr>
      <w:r w:rsidRPr="001C05FD">
        <w:rPr>
          <w:rFonts w:ascii="Hadassah Friedlaender" w:hAnsi="Hadassah Friedlaender" w:cs="Hadassah Friedlaender"/>
          <w:rtl/>
        </w:rPr>
        <w:t>ולכאורה</w:t>
      </w:r>
      <w:r w:rsidR="00B804ED">
        <w:rPr>
          <w:rFonts w:ascii="Hadassah Friedlaender" w:hAnsi="Hadassah Friedlaender" w:cs="Hadassah Friedlaender" w:hint="cs"/>
          <w:rtl/>
        </w:rPr>
        <w:t xml:space="preserve"> </w:t>
      </w:r>
      <w:proofErr w:type="spellStart"/>
      <w:r w:rsidRPr="001C05FD">
        <w:rPr>
          <w:rFonts w:ascii="Hadassah Friedlaender" w:hAnsi="Hadassah Friedlaender" w:cs="Hadassah Friedlaender"/>
          <w:rtl/>
        </w:rPr>
        <w:t>יפלא</w:t>
      </w:r>
      <w:proofErr w:type="spellEnd"/>
      <w:r w:rsidRPr="001C05FD">
        <w:rPr>
          <w:rFonts w:ascii="Hadassah Friedlaender" w:hAnsi="Hadassah Friedlaender" w:cs="Hadassah Friedlaender"/>
          <w:rtl/>
        </w:rPr>
        <w:t xml:space="preserve"> הלא במצותיו חפץ מאד ולא בשכר מצותיו</w:t>
      </w:r>
      <w:r w:rsidR="00B804ED">
        <w:rPr>
          <w:rFonts w:ascii="Hadassah Friedlaender" w:hAnsi="Hadassah Friedlaender" w:cs="Hadassah Friedlaender" w:hint="cs"/>
          <w:rtl/>
        </w:rPr>
        <w:t>,</w:t>
      </w:r>
      <w:r w:rsidRPr="001C05FD">
        <w:rPr>
          <w:rFonts w:ascii="Hadassah Friedlaender" w:hAnsi="Hadassah Friedlaender" w:cs="Hadassah Friedlaender"/>
          <w:rtl/>
        </w:rPr>
        <w:t xml:space="preserve"> ומשה רבינו ע״ה רצה רק המצות ומה השיב לו </w:t>
      </w:r>
      <w:proofErr w:type="spellStart"/>
      <w:r w:rsidRPr="001C05FD">
        <w:rPr>
          <w:rFonts w:ascii="Hadassah Friedlaender" w:hAnsi="Hadassah Friedlaender" w:cs="Hadassah Friedlaender"/>
          <w:rtl/>
        </w:rPr>
        <w:t>שיתן</w:t>
      </w:r>
      <w:proofErr w:type="spellEnd"/>
      <w:r w:rsidRPr="001C05FD">
        <w:rPr>
          <w:rFonts w:ascii="Hadassah Friedlaender" w:hAnsi="Hadassah Friedlaender" w:cs="Hadassah Friedlaender"/>
          <w:rtl/>
        </w:rPr>
        <w:t xml:space="preserve"> לו השכר</w:t>
      </w:r>
      <w:r w:rsidR="00B804ED">
        <w:rPr>
          <w:rFonts w:ascii="Hadassah Friedlaender" w:hAnsi="Hadassah Friedlaender" w:cs="Hadassah Friedlaender" w:hint="cs"/>
          <w:rtl/>
        </w:rPr>
        <w:t>,</w:t>
      </w:r>
      <w:r w:rsidRPr="001C05FD">
        <w:rPr>
          <w:rFonts w:ascii="Hadassah Friedlaender" w:hAnsi="Hadassah Friedlaender" w:cs="Hadassah Friedlaender"/>
          <w:rtl/>
        </w:rPr>
        <w:t xml:space="preserve"> א</w:t>
      </w:r>
      <w:r w:rsidR="00B804ED">
        <w:rPr>
          <w:rFonts w:ascii="Hadassah Friedlaender" w:hAnsi="Hadassah Friedlaender" w:cs="Hadassah Friedlaender" w:hint="cs"/>
          <w:rtl/>
        </w:rPr>
        <w:t>לא ש</w:t>
      </w:r>
      <w:r w:rsidRPr="001C05FD">
        <w:rPr>
          <w:rFonts w:ascii="Hadassah Friedlaender" w:hAnsi="Hadassah Friedlaender" w:cs="Hadassah Friedlaender"/>
          <w:rtl/>
        </w:rPr>
        <w:t xml:space="preserve">כן הוא </w:t>
      </w:r>
      <w:r w:rsidR="00B804ED">
        <w:rPr>
          <w:rFonts w:ascii="Hadassah Friedlaender" w:hAnsi="Hadassah Friedlaender" w:cs="Hadassah Friedlaender" w:hint="cs"/>
          <w:rtl/>
        </w:rPr>
        <w:t xml:space="preserve">האמת </w:t>
      </w:r>
      <w:r w:rsidRPr="001C05FD">
        <w:rPr>
          <w:rFonts w:ascii="Hadassah Friedlaender" w:hAnsi="Hadassah Friedlaender" w:cs="Hadassah Friedlaender"/>
          <w:rtl/>
        </w:rPr>
        <w:t xml:space="preserve">לפי מדריגתו של </w:t>
      </w:r>
      <w:proofErr w:type="spellStart"/>
      <w:r w:rsidRPr="001C05FD">
        <w:rPr>
          <w:rFonts w:ascii="Hadassah Friedlaender" w:hAnsi="Hadassah Friedlaender" w:cs="Hadassah Friedlaender"/>
          <w:rtl/>
        </w:rPr>
        <w:t>משרע״ה</w:t>
      </w:r>
      <w:proofErr w:type="spellEnd"/>
      <w:r w:rsidRPr="001C05FD">
        <w:rPr>
          <w:rFonts w:ascii="Hadassah Friedlaender" w:hAnsi="Hadassah Friedlaender" w:cs="Hadassah Friedlaender"/>
          <w:rtl/>
        </w:rPr>
        <w:t xml:space="preserve"> </w:t>
      </w:r>
      <w:proofErr w:type="spellStart"/>
      <w:r w:rsidRPr="001C05FD">
        <w:rPr>
          <w:rFonts w:ascii="Hadassah Friedlaender" w:hAnsi="Hadassah Friedlaender" w:cs="Hadassah Friedlaender"/>
          <w:rtl/>
        </w:rPr>
        <w:t>שמצינו</w:t>
      </w:r>
      <w:proofErr w:type="spellEnd"/>
      <w:r w:rsidRPr="001C05FD">
        <w:rPr>
          <w:rFonts w:ascii="Hadassah Friedlaender" w:hAnsi="Hadassah Friedlaender" w:cs="Hadassah Friedlaender"/>
          <w:rtl/>
        </w:rPr>
        <w:t xml:space="preserve"> שרצה להפסיד ב׳</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העולמות עוה״ז ועוה״ב למען זכות את ישראל שייטיב להם</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ויבוא נחת רוח </w:t>
      </w:r>
      <w:proofErr w:type="spellStart"/>
      <w:r w:rsidRPr="001C05FD">
        <w:rPr>
          <w:rFonts w:ascii="Hadassah Friedlaender" w:hAnsi="Hadassah Friedlaender" w:cs="Hadassah Friedlaender"/>
          <w:rtl/>
        </w:rPr>
        <w:t>להשי״ת</w:t>
      </w:r>
      <w:proofErr w:type="spellEnd"/>
      <w:r w:rsidRPr="001C05FD">
        <w:rPr>
          <w:rFonts w:ascii="Hadassah Friedlaender" w:hAnsi="Hadassah Friedlaender" w:cs="Hadassah Friedlaender"/>
          <w:rtl/>
        </w:rPr>
        <w:t xml:space="preserve">. </w:t>
      </w:r>
    </w:p>
    <w:p w14:paraId="22E63DC7" w14:textId="7448043C" w:rsidR="00B804ED" w:rsidRDefault="00FB5517" w:rsidP="00B804ED">
      <w:pPr>
        <w:jc w:val="both"/>
        <w:rPr>
          <w:rFonts w:ascii="Hadassah Friedlaender" w:hAnsi="Hadassah Friedlaender" w:cs="Hadassah Friedlaender"/>
          <w:rtl/>
        </w:rPr>
      </w:pPr>
      <w:r w:rsidRPr="001C05FD">
        <w:rPr>
          <w:rFonts w:ascii="Hadassah Friedlaender" w:hAnsi="Hadassah Friedlaender" w:cs="Hadassah Friedlaender"/>
          <w:rtl/>
        </w:rPr>
        <w:t>ואצל</w:t>
      </w:r>
      <w:r w:rsidR="00B804ED">
        <w:rPr>
          <w:rFonts w:ascii="Hadassah Friedlaender" w:hAnsi="Hadassah Friedlaender" w:cs="Hadassah Friedlaender" w:hint="cs"/>
          <w:rtl/>
        </w:rPr>
        <w:t>ו</w:t>
      </w:r>
      <w:r w:rsidRPr="001C05FD">
        <w:rPr>
          <w:rFonts w:ascii="Hadassah Friedlaender" w:hAnsi="Hadassah Friedlaender" w:cs="Hadassah Friedlaender"/>
          <w:rtl/>
        </w:rPr>
        <w:t xml:space="preserve"> עיקר העבודה היא ע״מ</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לקבל פרס </w:t>
      </w:r>
      <w:r w:rsidR="00B804ED">
        <w:rPr>
          <w:rFonts w:ascii="Hadassah Friedlaender" w:hAnsi="Hadassah Friedlaender" w:cs="Hadassah Friedlaender" w:hint="cs"/>
          <w:rtl/>
        </w:rPr>
        <w:t xml:space="preserve">בשביל שהשכר יהיה לטובת עם ישראל, </w:t>
      </w:r>
      <w:r w:rsidRPr="001C05FD">
        <w:rPr>
          <w:rFonts w:ascii="Hadassah Friedlaender" w:hAnsi="Hadassah Friedlaender" w:cs="Hadassah Friedlaender"/>
          <w:rtl/>
        </w:rPr>
        <w:t>ולכן הביאו שם בגמ׳ זה הלשון על משה רבינו ע״ה,</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לכן אחלק לו ברבים ואת עצומים יחלק שלל, כי כוונתו </w:t>
      </w:r>
      <w:proofErr w:type="spellStart"/>
      <w:r w:rsidRPr="001C05FD">
        <w:rPr>
          <w:rFonts w:ascii="Hadassah Friedlaender" w:hAnsi="Hadassah Friedlaender" w:cs="Hadassah Friedlaender"/>
          <w:rtl/>
        </w:rPr>
        <w:t>הי</w:t>
      </w:r>
      <w:r w:rsidR="00B804ED">
        <w:rPr>
          <w:rFonts w:ascii="Hadassah Friedlaender" w:hAnsi="Hadassah Friedlaender" w:cs="Hadassah Friedlaender" w:hint="cs"/>
          <w:rtl/>
        </w:rPr>
        <w:t>תה</w:t>
      </w:r>
      <w:proofErr w:type="spellEnd"/>
      <w:r w:rsidR="00B804ED">
        <w:rPr>
          <w:rFonts w:ascii="Hadassah Friedlaender" w:hAnsi="Hadassah Friedlaender" w:cs="Hadassah Friedlaender" w:hint="cs"/>
          <w:rtl/>
        </w:rPr>
        <w:t xml:space="preserve"> </w:t>
      </w:r>
      <w:r w:rsidR="00B804ED">
        <w:rPr>
          <w:rFonts w:ascii="Hadassah Friedlaender" w:hAnsi="Hadassah Friedlaender" w:cs="Hadassah Friedlaender" w:hint="cs"/>
          <w:rtl/>
        </w:rPr>
        <w:lastRenderedPageBreak/>
        <w:t>למען עם ישראל</w:t>
      </w:r>
      <w:r w:rsidRPr="001C05FD">
        <w:rPr>
          <w:rFonts w:ascii="Hadassah Friedlaender" w:hAnsi="Hadassah Friedlaender" w:cs="Hadassah Friedlaender"/>
          <w:rtl/>
        </w:rPr>
        <w:t xml:space="preserve">, וכי הערה למות נפשו, </w:t>
      </w:r>
      <w:proofErr w:type="spellStart"/>
      <w:r w:rsidRPr="001C05FD">
        <w:rPr>
          <w:rFonts w:ascii="Hadassah Friedlaender" w:hAnsi="Hadassah Friedlaender" w:cs="Hadassah Friedlaender"/>
          <w:rtl/>
        </w:rPr>
        <w:t>יעו״ש</w:t>
      </w:r>
      <w:proofErr w:type="spellEnd"/>
      <w:r w:rsidRPr="001C05FD">
        <w:rPr>
          <w:rFonts w:ascii="Hadassah Friedlaender" w:hAnsi="Hadassah Friedlaender" w:cs="Hadassah Friedlaender"/>
          <w:rtl/>
        </w:rPr>
        <w:t xml:space="preserve"> בגמרא ותשכיל דעת, אבל</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אצלינו אשר רחוקים אנחנו </w:t>
      </w:r>
      <w:proofErr w:type="spellStart"/>
      <w:r w:rsidRPr="001C05FD">
        <w:rPr>
          <w:rFonts w:ascii="Hadassah Friedlaender" w:hAnsi="Hadassah Friedlaender" w:cs="Hadassah Friedlaender"/>
          <w:rtl/>
        </w:rPr>
        <w:t>מהמדריגה</w:t>
      </w:r>
      <w:proofErr w:type="spellEnd"/>
      <w:r w:rsidRPr="001C05FD">
        <w:rPr>
          <w:rFonts w:ascii="Hadassah Friedlaender" w:hAnsi="Hadassah Friedlaender" w:cs="Hadassah Friedlaender"/>
          <w:rtl/>
        </w:rPr>
        <w:t xml:space="preserve"> זו הגבוה, לכך אצלינו</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המובחר לעבוד שלא על מנת לקבל פרס" עכ״ל הרוח חיים</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שם.</w:t>
      </w:r>
    </w:p>
    <w:p w14:paraId="4958F821" w14:textId="4333CEB1" w:rsidR="001C05FD" w:rsidRPr="001C05FD" w:rsidRDefault="00FB5517" w:rsidP="00B804ED">
      <w:pPr>
        <w:jc w:val="both"/>
        <w:rPr>
          <w:rFonts w:ascii="Hadassah Friedlaender" w:hAnsi="Hadassah Friedlaender" w:cs="Hadassah Friedlaender"/>
          <w:vanish/>
          <w:specVanish/>
        </w:rPr>
      </w:pPr>
      <w:r w:rsidRPr="001C05FD">
        <w:rPr>
          <w:rFonts w:ascii="Hadassah Friedlaender" w:hAnsi="Hadassah Friedlaender" w:cs="Hadassah Friedlaender"/>
          <w:rtl/>
        </w:rPr>
        <w:t xml:space="preserve">ולפי יסוד </w:t>
      </w:r>
      <w:proofErr w:type="spellStart"/>
      <w:r w:rsidRPr="001C05FD">
        <w:rPr>
          <w:rFonts w:ascii="Hadassah Friedlaender" w:hAnsi="Hadassah Friedlaender" w:cs="Hadassah Friedlaender"/>
          <w:rtl/>
        </w:rPr>
        <w:t>הגר״ח</w:t>
      </w:r>
      <w:proofErr w:type="spellEnd"/>
      <w:r w:rsidRPr="001C05FD">
        <w:rPr>
          <w:rFonts w:ascii="Hadassah Friedlaender" w:hAnsi="Hadassah Friedlaender" w:cs="Hadassah Friedlaender"/>
          <w:rtl/>
        </w:rPr>
        <w:t xml:space="preserve"> </w:t>
      </w:r>
      <w:proofErr w:type="spellStart"/>
      <w:r w:rsidRPr="001C05FD">
        <w:rPr>
          <w:rFonts w:ascii="Hadassah Friedlaender" w:hAnsi="Hadassah Friedlaender" w:cs="Hadassah Friedlaender"/>
          <w:rtl/>
        </w:rPr>
        <w:t>מוולוז׳ין</w:t>
      </w:r>
      <w:proofErr w:type="spellEnd"/>
      <w:r w:rsidRPr="001C05FD">
        <w:rPr>
          <w:rFonts w:ascii="Hadassah Friedlaender" w:hAnsi="Hadassah Friedlaender" w:cs="Hadassah Friedlaender"/>
          <w:rtl/>
        </w:rPr>
        <w:t xml:space="preserve"> </w:t>
      </w:r>
      <w:r w:rsidR="00AC339E">
        <w:rPr>
          <w:rFonts w:ascii="Hadassah Friedlaender" w:hAnsi="Hadassah Friedlaender" w:cs="Hadassah Friedlaender" w:hint="cs"/>
          <w:rtl/>
        </w:rPr>
        <w:t>מיושבת השאלה גם לגבי אברהם אבינו ש</w:t>
      </w:r>
      <w:r w:rsidRPr="001C05FD">
        <w:rPr>
          <w:rFonts w:ascii="Hadassah Friedlaender" w:hAnsi="Hadassah Friedlaender" w:cs="Hadassah Friedlaender"/>
          <w:rtl/>
        </w:rPr>
        <w:t>עיקר מטרת קיום המצוות הוא</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 xml:space="preserve">כדי לעשות נחת רוח להקב״ה שיוכל להטיב עם בריותיו, </w:t>
      </w:r>
      <w:r w:rsidR="00AC339E">
        <w:rPr>
          <w:rFonts w:ascii="Hadassah Friedlaender" w:hAnsi="Hadassah Friedlaender" w:cs="Hadassah Friedlaender" w:hint="cs"/>
          <w:rtl/>
        </w:rPr>
        <w:t xml:space="preserve">ולכן </w:t>
      </w:r>
      <w:r w:rsidR="00B804ED">
        <w:rPr>
          <w:rFonts w:ascii="Hadassah Friedlaender" w:hAnsi="Hadassah Friedlaender" w:cs="Hadassah Friedlaender" w:hint="cs"/>
          <w:rtl/>
        </w:rPr>
        <w:t>מובן היטב ב</w:t>
      </w:r>
      <w:r w:rsidRPr="001C05FD">
        <w:rPr>
          <w:rFonts w:ascii="Hadassah Friedlaender" w:hAnsi="Hadassah Friedlaender" w:cs="Hadassah Friedlaender"/>
          <w:rtl/>
        </w:rPr>
        <w:t xml:space="preserve">אברהם אבינו </w:t>
      </w:r>
      <w:r w:rsidR="00B804ED">
        <w:rPr>
          <w:rFonts w:ascii="Hadassah Friedlaender" w:hAnsi="Hadassah Friedlaender" w:cs="Hadassah Friedlaender" w:hint="cs"/>
          <w:rtl/>
        </w:rPr>
        <w:t>ש</w:t>
      </w:r>
      <w:r w:rsidRPr="001C05FD">
        <w:rPr>
          <w:rFonts w:ascii="Hadassah Friedlaender" w:hAnsi="Hadassah Friedlaender" w:cs="Hadassah Friedlaender"/>
          <w:rtl/>
        </w:rPr>
        <w:t>ציווה בניו שיקיימו את המצוות כדי שיהיה</w:t>
      </w:r>
      <w:r w:rsidR="00B804ED">
        <w:rPr>
          <w:rFonts w:ascii="Hadassah Friedlaender" w:hAnsi="Hadassah Friedlaender" w:cs="Hadassah Friedlaender" w:hint="cs"/>
          <w:rtl/>
        </w:rPr>
        <w:t xml:space="preserve"> </w:t>
      </w:r>
      <w:r w:rsidRPr="001C05FD">
        <w:rPr>
          <w:rFonts w:ascii="Hadassah Friedlaender" w:hAnsi="Hadassah Friedlaender" w:cs="Hadassah Friedlaender"/>
          <w:rtl/>
        </w:rPr>
        <w:t>נחת רוח להקב״ה, בזה שיוכל לקיים הבטחתו ולהטיב עם אברהם וזרעו</w:t>
      </w:r>
      <w:r w:rsidR="00AC339E">
        <w:rPr>
          <w:rFonts w:ascii="Hadassah Friedlaender" w:hAnsi="Hadassah Friedlaender" w:cs="Hadassah Friedlaender" w:hint="cs"/>
          <w:rtl/>
        </w:rPr>
        <w:t xml:space="preserve"> לזולת ולא לעצמו</w:t>
      </w:r>
      <w:r w:rsidR="00B804ED">
        <w:rPr>
          <w:rFonts w:ascii="Hadassah Friedlaender" w:hAnsi="Hadassah Friedlaender" w:cs="Hadassah Friedlaender" w:hint="cs"/>
          <w:rtl/>
        </w:rPr>
        <w:t xml:space="preserve">, </w:t>
      </w:r>
      <w:r w:rsidR="00AC339E">
        <w:rPr>
          <w:rFonts w:ascii="Hadassah Friedlaender" w:hAnsi="Hadassah Friedlaender" w:cs="Hadassah Friedlaender" w:hint="cs"/>
          <w:rtl/>
        </w:rPr>
        <w:t>וזו עיקר עבודת ה' שיהי טוב לשני</w:t>
      </w:r>
      <w:r w:rsidRPr="001C05FD">
        <w:rPr>
          <w:rFonts w:ascii="Hadassah Friedlaender" w:hAnsi="Hadassah Friedlaender" w:cs="Hadassah Friedlaender"/>
          <w:rtl/>
        </w:rPr>
        <w:t>.</w:t>
      </w:r>
    </w:p>
    <w:p w14:paraId="3F95B256"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70F3BFD1"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7A3D2FAD"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4787E164"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6E9FE693"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1EC11CF8"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378E4A4B" w14:textId="77777777" w:rsidR="001C05FD" w:rsidRDefault="001C05FD" w:rsidP="001C05FD">
      <w:pPr>
        <w:rPr>
          <w:rFonts w:ascii="Hadassah Friedlaender" w:hAnsi="Hadassah Friedlaender" w:cs="Hadassah Friedlaender"/>
        </w:rPr>
      </w:pPr>
      <w:r w:rsidRPr="001C05FD">
        <w:rPr>
          <w:rFonts w:ascii="Hadassah Friedlaender" w:hAnsi="Hadassah Friedlaender" w:cs="Hadassah Friedlaender"/>
        </w:rPr>
        <w:t xml:space="preserve"> </w:t>
      </w:r>
    </w:p>
    <w:p w14:paraId="17ABA381" w14:textId="77777777" w:rsidR="00AC339E" w:rsidRPr="00AC339E" w:rsidRDefault="00AC339E" w:rsidP="00AC339E">
      <w:pPr>
        <w:jc w:val="both"/>
        <w:rPr>
          <w:rFonts w:ascii="Hadassah Friedlaender" w:hAnsi="Hadassah Friedlaender" w:cs="Hadassah Friedlaender"/>
        </w:rPr>
      </w:pPr>
      <w:proofErr w:type="spellStart"/>
      <w:r w:rsidRPr="00AC339E">
        <w:rPr>
          <w:rFonts w:ascii="Hadassah Friedlaender" w:hAnsi="Hadassah Friedlaender" w:cs="Hadassah Friedlaender"/>
          <w:rtl/>
        </w:rPr>
        <w:t>הגה"ק</w:t>
      </w:r>
      <w:proofErr w:type="spellEnd"/>
      <w:r w:rsidRPr="00AC339E">
        <w:rPr>
          <w:rFonts w:ascii="Hadassah Friedlaender" w:hAnsi="Hadassah Friedlaender" w:cs="Hadassah Friedlaender"/>
          <w:rtl/>
        </w:rPr>
        <w:t xml:space="preserve"> רבי חיים </w:t>
      </w:r>
      <w:proofErr w:type="spellStart"/>
      <w:r w:rsidRPr="00AC339E">
        <w:rPr>
          <w:rFonts w:ascii="Hadassah Friedlaender" w:hAnsi="Hadassah Friedlaender" w:cs="Hadassah Friedlaender"/>
          <w:rtl/>
        </w:rPr>
        <w:t>פלאג'י</w:t>
      </w:r>
      <w:proofErr w:type="spellEnd"/>
      <w:r w:rsidRPr="00AC339E">
        <w:rPr>
          <w:rFonts w:ascii="Hadassah Friedlaender" w:hAnsi="Hadassah Friedlaender" w:cs="Hadassah Friedlaender"/>
          <w:rtl/>
        </w:rPr>
        <w:t xml:space="preserve"> זי"ע בספרו תוכחת חיים בדברו על גודל מעלת מצוות הכנסת אורחים, כותב מעשה שראה בעיניו: שהיה בעירו תלמיד חכם אחד שהיה מטיב לכל, והיה מכניס אורחים רבים לביתו אף שהוא בעצמו היה נצרך מאחרים. וקיבל את שכרו מן השמים, שפעם אחת </w:t>
      </w:r>
      <w:proofErr w:type="spellStart"/>
      <w:r w:rsidRPr="00AC339E">
        <w:rPr>
          <w:rFonts w:ascii="Hadassah Friedlaender" w:hAnsi="Hadassah Friedlaender" w:cs="Hadassah Friedlaender"/>
          <w:rtl/>
        </w:rPr>
        <w:t>היתה</w:t>
      </w:r>
      <w:proofErr w:type="spellEnd"/>
      <w:r w:rsidRPr="00AC339E">
        <w:rPr>
          <w:rFonts w:ascii="Hadassah Friedlaender" w:hAnsi="Hadassah Friedlaender" w:cs="Hadassah Friedlaender"/>
          <w:rtl/>
        </w:rPr>
        <w:t xml:space="preserve"> שריפה גדולה סמוך לביתו, והתקרבה לביתו כל כך עד שכבר התייאש מרכושו, והיה נראה שאין אפשרות לכבות את האש. ומן השמים ריחמו עליו, וניצל הבית משריפת אש בדרך נס. "ותלו הדבר בראיה ברורה שהיה הדבר בזכות מצוות הכנסת אורחים שעשה".</w:t>
      </w:r>
    </w:p>
    <w:p w14:paraId="20B36208" w14:textId="77777777" w:rsidR="00AC339E" w:rsidRPr="00AC339E" w:rsidRDefault="00AC339E" w:rsidP="00AC339E">
      <w:pPr>
        <w:jc w:val="both"/>
        <w:rPr>
          <w:rFonts w:ascii="Hadassah Friedlaender" w:hAnsi="Hadassah Friedlaender" w:cs="Hadassah Friedlaender"/>
          <w:rtl/>
        </w:rPr>
      </w:pPr>
      <w:r w:rsidRPr="00AC339E">
        <w:rPr>
          <w:rFonts w:ascii="Hadassah Friedlaender" w:hAnsi="Hadassah Friedlaender" w:cs="Hadassah Friedlaender"/>
          <w:rtl/>
        </w:rPr>
        <w:t xml:space="preserve">עוד נס שני היה עמו שבזמן </w:t>
      </w:r>
      <w:proofErr w:type="spellStart"/>
      <w:r w:rsidRPr="00AC339E">
        <w:rPr>
          <w:rFonts w:ascii="Hadassah Friedlaender" w:hAnsi="Hadassah Friedlaender" w:cs="Hadassah Friedlaender"/>
          <w:rtl/>
        </w:rPr>
        <w:t>שהיתה</w:t>
      </w:r>
      <w:proofErr w:type="spellEnd"/>
      <w:r w:rsidRPr="00AC339E">
        <w:rPr>
          <w:rFonts w:ascii="Hadassah Friedlaender" w:hAnsi="Hadassah Friedlaender" w:cs="Hadassah Friedlaender"/>
          <w:rtl/>
        </w:rPr>
        <w:t xml:space="preserve"> מגפת דבר </w:t>
      </w:r>
      <w:proofErr w:type="spellStart"/>
      <w:r w:rsidRPr="00AC339E">
        <w:rPr>
          <w:rFonts w:ascii="Hadassah Friedlaender" w:hAnsi="Hadassah Friedlaender" w:cs="Hadassah Friedlaender"/>
          <w:rtl/>
        </w:rPr>
        <w:t>היל"ת</w:t>
      </w:r>
      <w:proofErr w:type="spellEnd"/>
      <w:r w:rsidRPr="00AC339E">
        <w:rPr>
          <w:rFonts w:ascii="Hadassah Friedlaender" w:hAnsi="Hadassah Friedlaender" w:cs="Hadassah Friedlaender"/>
          <w:rtl/>
        </w:rPr>
        <w:t xml:space="preserve"> בעיר בחג הפסח, ונסו הרבה מאנשי העיר להסתתר במערות בפחדם שתדבק בהם במגפה. ויהודי זה נשאר בביתו עם בני ביתו וחגג את החג בנחת, והיה נס משמים שהיו ניצולים ושמורים. וגם נס זה תלו בזכות מצוות הכנסת אורחים.</w:t>
      </w:r>
    </w:p>
    <w:p w14:paraId="3A165A6B" w14:textId="77777777" w:rsidR="00AC339E" w:rsidRPr="00AC339E" w:rsidRDefault="00AC339E" w:rsidP="00AC339E">
      <w:pPr>
        <w:jc w:val="both"/>
        <w:rPr>
          <w:rFonts w:ascii="Hadassah Friedlaender" w:hAnsi="Hadassah Friedlaender" w:cs="Hadassah Friedlaender"/>
          <w:rtl/>
        </w:rPr>
      </w:pPr>
      <w:r w:rsidRPr="00AC339E">
        <w:rPr>
          <w:rFonts w:ascii="Hadassah Friedlaender" w:hAnsi="Hadassah Friedlaender" w:cs="Hadassah Friedlaender"/>
          <w:rtl/>
        </w:rPr>
        <w:t>ומסיים רבי חיים וכותב: "וזהו שכרו בעוה"ז שהוא הפירות. צא וחשוב על אחת כמה וכמה כפולה שכר העוה"ב שהוא עיקר הקרן".</w:t>
      </w:r>
    </w:p>
    <w:p w14:paraId="0662A93E" w14:textId="77777777" w:rsidR="00AC339E" w:rsidRPr="001C05FD" w:rsidRDefault="00AC339E" w:rsidP="001C05FD">
      <w:pPr>
        <w:rPr>
          <w:rFonts w:ascii="Hadassah Friedlaender" w:hAnsi="Hadassah Friedlaender" w:cs="Hadassah Friedlaender"/>
          <w:vanish/>
          <w:specVanish/>
        </w:rPr>
      </w:pPr>
    </w:p>
    <w:p w14:paraId="085D7E2E"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467C73FE"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6975E9B4"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591AA18F"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561640A9"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0DFD4353"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4CF044E1"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47C03202"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1589EE4B"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195FAACC"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3D51FAE6"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4821534A"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16A714B7"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3C0FA115"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6E84C327" w14:textId="77777777" w:rsidR="001C05FD" w:rsidRPr="001C05FD" w:rsidRDefault="001C05FD" w:rsidP="001C05FD">
      <w:pPr>
        <w:rPr>
          <w:rFonts w:ascii="Hadassah Friedlaender" w:hAnsi="Hadassah Friedlaender" w:cs="Hadassah Friedlaender"/>
          <w:vanish/>
          <w:specVanish/>
        </w:rPr>
      </w:pPr>
      <w:r w:rsidRPr="001C05FD">
        <w:rPr>
          <w:rFonts w:ascii="Hadassah Friedlaender" w:hAnsi="Hadassah Friedlaender" w:cs="Hadassah Friedlaender"/>
        </w:rPr>
        <w:t xml:space="preserve"> </w:t>
      </w:r>
    </w:p>
    <w:p w14:paraId="052EAC2E" w14:textId="763FB13E" w:rsidR="00FB5517" w:rsidRPr="001C05FD" w:rsidRDefault="001C05FD" w:rsidP="001C05FD">
      <w:pPr>
        <w:rPr>
          <w:rFonts w:ascii="Hadassah Friedlaender" w:hAnsi="Hadassah Friedlaender" w:cs="Hadassah Friedlaender"/>
        </w:rPr>
      </w:pPr>
      <w:r w:rsidRPr="001C05FD">
        <w:rPr>
          <w:rFonts w:ascii="Hadassah Friedlaender" w:hAnsi="Hadassah Friedlaender" w:cs="Hadassah Friedlaender"/>
        </w:rPr>
        <w:t xml:space="preserve"> </w:t>
      </w:r>
    </w:p>
    <w:sectPr w:rsidR="00FB5517" w:rsidRPr="001C05FD" w:rsidSect="00D176C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dassah Friedlaender">
    <w:panose1 w:val="02020603050405020304"/>
    <w:charset w:val="00"/>
    <w:family w:val="roman"/>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517"/>
    <w:rsid w:val="001C05FD"/>
    <w:rsid w:val="008A40DC"/>
    <w:rsid w:val="00AC339E"/>
    <w:rsid w:val="00B804ED"/>
    <w:rsid w:val="00B943A4"/>
    <w:rsid w:val="00D176CE"/>
    <w:rsid w:val="00D46068"/>
    <w:rsid w:val="00FB55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FBDA"/>
  <w15:chartTrackingRefBased/>
  <w15:docId w15:val="{BE7C3CDA-1118-4525-9302-6B1FED07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B55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55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551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551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551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55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55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55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55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B551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FB551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FB551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FB5517"/>
    <w:rPr>
      <w:rFonts w:eastAsiaTheme="majorEastAsia" w:cstheme="majorBidi"/>
      <w:i/>
      <w:iCs/>
      <w:color w:val="2F5496" w:themeColor="accent1" w:themeShade="BF"/>
    </w:rPr>
  </w:style>
  <w:style w:type="character" w:customStyle="1" w:styleId="50">
    <w:name w:val="כותרת 5 תו"/>
    <w:basedOn w:val="a0"/>
    <w:link w:val="5"/>
    <w:uiPriority w:val="9"/>
    <w:semiHidden/>
    <w:rsid w:val="00FB5517"/>
    <w:rPr>
      <w:rFonts w:eastAsiaTheme="majorEastAsia" w:cstheme="majorBidi"/>
      <w:color w:val="2F5496" w:themeColor="accent1" w:themeShade="BF"/>
    </w:rPr>
  </w:style>
  <w:style w:type="character" w:customStyle="1" w:styleId="60">
    <w:name w:val="כותרת 6 תו"/>
    <w:basedOn w:val="a0"/>
    <w:link w:val="6"/>
    <w:uiPriority w:val="9"/>
    <w:semiHidden/>
    <w:rsid w:val="00FB5517"/>
    <w:rPr>
      <w:rFonts w:eastAsiaTheme="majorEastAsia" w:cstheme="majorBidi"/>
      <w:i/>
      <w:iCs/>
      <w:color w:val="595959" w:themeColor="text1" w:themeTint="A6"/>
    </w:rPr>
  </w:style>
  <w:style w:type="character" w:customStyle="1" w:styleId="70">
    <w:name w:val="כותרת 7 תו"/>
    <w:basedOn w:val="a0"/>
    <w:link w:val="7"/>
    <w:uiPriority w:val="9"/>
    <w:semiHidden/>
    <w:rsid w:val="00FB5517"/>
    <w:rPr>
      <w:rFonts w:eastAsiaTheme="majorEastAsia" w:cstheme="majorBidi"/>
      <w:color w:val="595959" w:themeColor="text1" w:themeTint="A6"/>
    </w:rPr>
  </w:style>
  <w:style w:type="character" w:customStyle="1" w:styleId="80">
    <w:name w:val="כותרת 8 תו"/>
    <w:basedOn w:val="a0"/>
    <w:link w:val="8"/>
    <w:uiPriority w:val="9"/>
    <w:semiHidden/>
    <w:rsid w:val="00FB5517"/>
    <w:rPr>
      <w:rFonts w:eastAsiaTheme="majorEastAsia" w:cstheme="majorBidi"/>
      <w:i/>
      <w:iCs/>
      <w:color w:val="272727" w:themeColor="text1" w:themeTint="D8"/>
    </w:rPr>
  </w:style>
  <w:style w:type="character" w:customStyle="1" w:styleId="90">
    <w:name w:val="כותרת 9 תו"/>
    <w:basedOn w:val="a0"/>
    <w:link w:val="9"/>
    <w:uiPriority w:val="9"/>
    <w:semiHidden/>
    <w:rsid w:val="00FB5517"/>
    <w:rPr>
      <w:rFonts w:eastAsiaTheme="majorEastAsia" w:cstheme="majorBidi"/>
      <w:color w:val="272727" w:themeColor="text1" w:themeTint="D8"/>
    </w:rPr>
  </w:style>
  <w:style w:type="paragraph" w:styleId="a3">
    <w:name w:val="Title"/>
    <w:basedOn w:val="a"/>
    <w:next w:val="a"/>
    <w:link w:val="a4"/>
    <w:uiPriority w:val="10"/>
    <w:qFormat/>
    <w:rsid w:val="00FB5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B55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551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B551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5517"/>
    <w:pPr>
      <w:spacing w:before="160"/>
      <w:jc w:val="center"/>
    </w:pPr>
    <w:rPr>
      <w:i/>
      <w:iCs/>
      <w:color w:val="404040" w:themeColor="text1" w:themeTint="BF"/>
    </w:rPr>
  </w:style>
  <w:style w:type="character" w:customStyle="1" w:styleId="a8">
    <w:name w:val="ציטוט תו"/>
    <w:basedOn w:val="a0"/>
    <w:link w:val="a7"/>
    <w:uiPriority w:val="29"/>
    <w:rsid w:val="00FB5517"/>
    <w:rPr>
      <w:i/>
      <w:iCs/>
      <w:color w:val="404040" w:themeColor="text1" w:themeTint="BF"/>
    </w:rPr>
  </w:style>
  <w:style w:type="paragraph" w:styleId="a9">
    <w:name w:val="List Paragraph"/>
    <w:basedOn w:val="a"/>
    <w:uiPriority w:val="34"/>
    <w:qFormat/>
    <w:rsid w:val="00FB5517"/>
    <w:pPr>
      <w:ind w:left="720"/>
      <w:contextualSpacing/>
    </w:pPr>
  </w:style>
  <w:style w:type="character" w:styleId="aa">
    <w:name w:val="Intense Emphasis"/>
    <w:basedOn w:val="a0"/>
    <w:uiPriority w:val="21"/>
    <w:qFormat/>
    <w:rsid w:val="00FB5517"/>
    <w:rPr>
      <w:i/>
      <w:iCs/>
      <w:color w:val="2F5496" w:themeColor="accent1" w:themeShade="BF"/>
    </w:rPr>
  </w:style>
  <w:style w:type="paragraph" w:styleId="ab">
    <w:name w:val="Intense Quote"/>
    <w:basedOn w:val="a"/>
    <w:next w:val="a"/>
    <w:link w:val="ac"/>
    <w:uiPriority w:val="30"/>
    <w:qFormat/>
    <w:rsid w:val="00FB55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FB5517"/>
    <w:rPr>
      <w:i/>
      <w:iCs/>
      <w:color w:val="2F5496" w:themeColor="accent1" w:themeShade="BF"/>
    </w:rPr>
  </w:style>
  <w:style w:type="character" w:styleId="ad">
    <w:name w:val="Intense Reference"/>
    <w:basedOn w:val="a0"/>
    <w:uiPriority w:val="32"/>
    <w:qFormat/>
    <w:rsid w:val="00FB55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698</Words>
  <Characters>3492</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DELL5090</dc:creator>
  <cp:keywords/>
  <dc:description/>
  <cp:lastModifiedBy>DELL5090</cp:lastModifiedBy>
  <cp:revision>1</cp:revision>
  <dcterms:created xsi:type="dcterms:W3CDTF">2026-10-25T18:06:00Z</dcterms:created>
  <dcterms:modified xsi:type="dcterms:W3CDTF">2026-10-25T19:04:00Z</dcterms:modified>
</cp:coreProperties>
</file>